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CAA8"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15986BA"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 w14:paraId="6C7AAFD4"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体检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注意事项</w:t>
      </w:r>
    </w:p>
    <w:p w14:paraId="7F90CE1E">
      <w:pPr>
        <w:rPr>
          <w:rFonts w:ascii="宋体" w:hAnsi="宋体"/>
          <w:sz w:val="24"/>
        </w:rPr>
      </w:pPr>
    </w:p>
    <w:p w14:paraId="5050659E">
      <w:pPr>
        <w:numPr>
          <w:ilvl w:val="0"/>
          <w:numId w:val="1"/>
        </w:numPr>
        <w:spacing w:line="4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体检前3日内清淡饮食，不吃过于油腻、高蛋白食品，不要饮酒，保证睡眠，避免受凉及劳累；</w:t>
      </w:r>
    </w:p>
    <w:p w14:paraId="139403A5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体检前需禁食禁饮至少8小时，否则将影响血糖、血脂、肝功能结果；</w:t>
      </w:r>
      <w:bookmarkStart w:id="0" w:name="_GoBack"/>
      <w:bookmarkEnd w:id="0"/>
    </w:p>
    <w:p w14:paraId="50266A36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如有晕血、晕针史，请提前告知抽血护士，以便做好预防措施；</w:t>
      </w:r>
    </w:p>
    <w:p w14:paraId="303114EA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体检当日女士请勿穿连衣裙、连裤袜及穿戴过多的各类装饰品；</w:t>
      </w:r>
    </w:p>
    <w:p w14:paraId="496EEE8A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怀孕或可能怀孕者，请预先告知体检中心工作人员，勿做放射检查、幽门螺杆菌C14检查、阴式彩超、肛门指检、及妇科检查.(备孕者勿做放射检查、幽门螺杆菌C14检查)；</w:t>
      </w:r>
    </w:p>
    <w:p w14:paraId="5531D301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未婚女士不做妇科检查,如有性生活史,并且受检者强烈要求检查,需受检者在同意书上签字确认,方可进行检查；</w:t>
      </w:r>
    </w:p>
    <w:p w14:paraId="7F91E107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月经期间，请勿进行尿液、妇科、阴式彩超、肛门指检、粪便检查，待经期结束后3-5天进行补检；</w:t>
      </w:r>
    </w:p>
    <w:p w14:paraId="69FC10C6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做妇科检查前一天请勿同房,勿进行阴道冲洗或使用栓塞剂。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04EBB"/>
    <w:multiLevelType w:val="singleLevel"/>
    <w:tmpl w:val="B4904E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92E40"/>
    <w:rsid w:val="7807196C"/>
    <w:rsid w:val="7FF83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343</Words>
  <Characters>354</Characters>
  <Paragraphs>10</Paragraphs>
  <TotalTime>18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2019-05-27T03:53:00Z</dcterms:created>
  <dc:creator>ox</dc:creator>
  <cp:lastModifiedBy>陈俊虎</cp:lastModifiedBy>
  <cp:lastPrinted>2015-05-25T06:10:00Z</cp:lastPrinted>
  <dcterms:modified xsi:type="dcterms:W3CDTF">2025-03-03T09:05:52Z</dcterms:modified>
  <dc:title>成都市锦江区2011年公开招聘教师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2C0D59C4970C41FA8FF4D90FDF64E4CA_13</vt:lpwstr>
  </property>
  <property fmtid="{D5CDD505-2E9C-101B-9397-08002B2CF9AE}" pid="4" name="KSOTemplateDocerSaveRecord">
    <vt:lpwstr>eyJoZGlkIjoiYmJjZDdjNTY5NzFiZTU4MDU5YjgxNmI0ODcyYTNmMWQiLCJ1c2VySWQiOiIxNTIwNTY0MzU1In0=</vt:lpwstr>
  </property>
</Properties>
</file>