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ACD7F9">
      <w:pPr>
        <w:pStyle w:val="18"/>
        <w:spacing w:line="480" w:lineRule="exact"/>
        <w:jc w:val="both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28"/>
          <w:szCs w:val="28"/>
        </w:rPr>
        <w:t>：</w:t>
      </w:r>
    </w:p>
    <w:p w14:paraId="3F3F2314">
      <w:pPr>
        <w:pStyle w:val="18"/>
        <w:spacing w:line="4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i w:val="0"/>
          <w:iCs w:val="0"/>
          <w:caps w:val="0"/>
          <w:color w:val="000000"/>
          <w:spacing w:val="0"/>
          <w:sz w:val="36"/>
          <w:szCs w:val="36"/>
          <w:shd w:val="clear" w:fill="FFFFFF"/>
        </w:rPr>
        <w:t>仙游县供销合作社系统关于2025年公开招聘企业员工</w:t>
      </w:r>
    </w:p>
    <w:p w14:paraId="1664B4DA">
      <w:pPr>
        <w:pStyle w:val="18"/>
        <w:spacing w:line="480" w:lineRule="exact"/>
        <w:jc w:val="center"/>
        <w:rPr>
          <w:rFonts w:hint="eastAsia" w:ascii="方正小标宋简体" w:eastAsia="方正小标宋简体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color w:val="000000"/>
          <w:sz w:val="36"/>
          <w:szCs w:val="36"/>
        </w:rPr>
        <w:t>报名登记表</w:t>
      </w:r>
    </w:p>
    <w:p w14:paraId="4A6751C3">
      <w:pPr>
        <w:pStyle w:val="18"/>
        <w:tabs>
          <w:tab w:val="left" w:pos="5040"/>
        </w:tabs>
        <w:wordWrap w:val="0"/>
        <w:spacing w:line="320" w:lineRule="exact"/>
        <w:jc w:val="right"/>
        <w:rPr>
          <w:rFonts w:hint="eastAsia" w:eastAsia="黑体"/>
          <w:bCs/>
          <w:color w:val="000000"/>
          <w:sz w:val="24"/>
          <w:szCs w:val="30"/>
          <w:lang w:eastAsia="zh-CN"/>
        </w:rPr>
      </w:pPr>
      <w:r>
        <w:rPr>
          <w:rFonts w:hint="eastAsia" w:eastAsia="黑体"/>
          <w:bCs/>
          <w:color w:val="000000"/>
          <w:sz w:val="24"/>
          <w:szCs w:val="30"/>
          <w:lang w:val="en-US" w:eastAsia="zh-CN"/>
        </w:rPr>
        <w:t xml:space="preserve">                   </w:t>
      </w:r>
      <w:r>
        <w:rPr>
          <w:rFonts w:hint="eastAsia" w:eastAsia="黑体"/>
          <w:bCs/>
          <w:color w:val="000000"/>
          <w:sz w:val="24"/>
          <w:szCs w:val="30"/>
          <w:lang w:eastAsia="zh-CN"/>
        </w:rPr>
        <w:t>登记日期：</w:t>
      </w:r>
      <w:r>
        <w:rPr>
          <w:rFonts w:hint="eastAsia" w:eastAsia="黑体"/>
          <w:bCs/>
          <w:color w:val="000000"/>
          <w:sz w:val="24"/>
          <w:szCs w:val="30"/>
          <w:lang w:val="en-US" w:eastAsia="zh-CN"/>
        </w:rPr>
        <w:t xml:space="preserve">          </w:t>
      </w: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196"/>
        <w:gridCol w:w="739"/>
        <w:gridCol w:w="416"/>
        <w:gridCol w:w="1176"/>
        <w:gridCol w:w="719"/>
        <w:gridCol w:w="511"/>
        <w:gridCol w:w="1138"/>
        <w:gridCol w:w="251"/>
        <w:gridCol w:w="870"/>
        <w:gridCol w:w="349"/>
        <w:gridCol w:w="2132"/>
      </w:tblGrid>
      <w:tr w14:paraId="1996FD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4D4942CC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姓  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75791D1A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22E4C5DA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性  别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286587BD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77FB2A50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民  族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30C3D185">
            <w:pPr>
              <w:pStyle w:val="18"/>
              <w:spacing w:line="240" w:lineRule="exact"/>
              <w:ind w:firstLine="495" w:firstLineChars="177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restart"/>
            <w:noWrap w:val="0"/>
            <w:vAlign w:val="center"/>
          </w:tcPr>
          <w:p w14:paraId="291932F4">
            <w:pPr>
              <w:pStyle w:val="18"/>
              <w:spacing w:line="38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照片</w:t>
            </w:r>
          </w:p>
        </w:tc>
      </w:tr>
      <w:tr w14:paraId="699DCE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68D3CD23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出  生</w:t>
            </w:r>
          </w:p>
          <w:p w14:paraId="53341865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年  月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325495B4">
            <w:pPr>
              <w:pStyle w:val="18"/>
              <w:spacing w:line="3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 xml:space="preserve">   </w:t>
            </w:r>
          </w:p>
        </w:tc>
        <w:tc>
          <w:tcPr>
            <w:tcW w:w="1176" w:type="dxa"/>
            <w:noWrap w:val="0"/>
            <w:vAlign w:val="center"/>
          </w:tcPr>
          <w:p w14:paraId="45FB65DE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政  治</w:t>
            </w:r>
          </w:p>
          <w:p w14:paraId="48460C8B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面  貌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47ACFA23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55CD2703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籍  贯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4E73C823"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 w14:paraId="63A2FF21"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</w:p>
        </w:tc>
      </w:tr>
      <w:tr w14:paraId="3794AC7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2BF15E97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参加工作时间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06783857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76" w:type="dxa"/>
            <w:noWrap w:val="0"/>
            <w:vAlign w:val="center"/>
          </w:tcPr>
          <w:p w14:paraId="35FCB4C5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婚  姻</w:t>
            </w:r>
          </w:p>
          <w:p w14:paraId="385359ED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状  况</w:t>
            </w:r>
          </w:p>
        </w:tc>
        <w:tc>
          <w:tcPr>
            <w:tcW w:w="1230" w:type="dxa"/>
            <w:gridSpan w:val="2"/>
            <w:noWrap w:val="0"/>
            <w:vAlign w:val="center"/>
          </w:tcPr>
          <w:p w14:paraId="65536B5A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389" w:type="dxa"/>
            <w:gridSpan w:val="2"/>
            <w:noWrap w:val="0"/>
            <w:vAlign w:val="center"/>
          </w:tcPr>
          <w:p w14:paraId="631956E4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健  康</w:t>
            </w:r>
          </w:p>
          <w:p w14:paraId="3988ADE8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状  况</w:t>
            </w:r>
          </w:p>
        </w:tc>
        <w:tc>
          <w:tcPr>
            <w:tcW w:w="1219" w:type="dxa"/>
            <w:gridSpan w:val="2"/>
            <w:noWrap w:val="0"/>
            <w:vAlign w:val="center"/>
          </w:tcPr>
          <w:p w14:paraId="3C5FC603"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 w14:paraId="33A922C3">
            <w:pPr>
              <w:pStyle w:val="18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1C10E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09FD46BA">
            <w:pPr>
              <w:pStyle w:val="18"/>
              <w:spacing w:line="3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0"/>
              </w:rPr>
              <w:t>家庭地址</w:t>
            </w:r>
          </w:p>
        </w:tc>
        <w:tc>
          <w:tcPr>
            <w:tcW w:w="6169" w:type="dxa"/>
            <w:gridSpan w:val="9"/>
            <w:noWrap w:val="0"/>
            <w:vAlign w:val="center"/>
          </w:tcPr>
          <w:p w14:paraId="657DD793">
            <w:pPr>
              <w:pStyle w:val="18"/>
              <w:spacing w:line="24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2132" w:type="dxa"/>
            <w:vMerge w:val="continue"/>
            <w:noWrap w:val="0"/>
            <w:vAlign w:val="center"/>
          </w:tcPr>
          <w:p w14:paraId="0636D74D">
            <w:pPr>
              <w:pStyle w:val="18"/>
              <w:widowControl/>
              <w:spacing w:line="240" w:lineRule="exact"/>
              <w:jc w:val="left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08B1A4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415" w:type="dxa"/>
            <w:gridSpan w:val="2"/>
            <w:vMerge w:val="restart"/>
            <w:noWrap w:val="0"/>
            <w:vAlign w:val="center"/>
          </w:tcPr>
          <w:p w14:paraId="0BE88097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  历</w:t>
            </w:r>
          </w:p>
          <w:p w14:paraId="01075A97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学  位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 w14:paraId="27E215C8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全日制</w:t>
            </w:r>
          </w:p>
          <w:p w14:paraId="372022B0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教  育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0C07ACAC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407F6AD8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毕业院校</w:t>
            </w:r>
          </w:p>
          <w:p w14:paraId="42F89EFF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系及专业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47237D21">
            <w:pPr>
              <w:pStyle w:val="16"/>
              <w:spacing w:line="24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 w14:paraId="00FBC9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415" w:type="dxa"/>
            <w:gridSpan w:val="2"/>
            <w:vMerge w:val="continue"/>
            <w:noWrap w:val="0"/>
            <w:vAlign w:val="center"/>
          </w:tcPr>
          <w:p w14:paraId="49689787">
            <w:pPr>
              <w:pStyle w:val="16"/>
              <w:jc w:val="distribute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 w14:paraId="0383AB3F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在  职</w:t>
            </w:r>
          </w:p>
          <w:p w14:paraId="2F06AC4E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教  育</w:t>
            </w:r>
          </w:p>
        </w:tc>
        <w:tc>
          <w:tcPr>
            <w:tcW w:w="1895" w:type="dxa"/>
            <w:gridSpan w:val="2"/>
            <w:noWrap w:val="0"/>
            <w:vAlign w:val="center"/>
          </w:tcPr>
          <w:p w14:paraId="0998B375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6E70C0D3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毕业院校</w:t>
            </w:r>
          </w:p>
          <w:p w14:paraId="661D9C9F">
            <w:pPr>
              <w:pStyle w:val="16"/>
              <w:spacing w:line="36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系及专业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79D47059">
            <w:pPr>
              <w:pStyle w:val="16"/>
              <w:spacing w:line="240" w:lineRule="exact"/>
              <w:rPr>
                <w:rFonts w:hint="eastAsia" w:ascii="仿宋_GB2312" w:hAnsi="宋体" w:eastAsia="仿宋_GB2312"/>
                <w:color w:val="000000"/>
                <w:sz w:val="28"/>
              </w:rPr>
            </w:pPr>
          </w:p>
        </w:tc>
      </w:tr>
      <w:tr w14:paraId="0AE97B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7DBC7F46">
            <w:pPr>
              <w:pStyle w:val="18"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</w:rPr>
              <w:t>身份证号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 w14:paraId="35DEF6E0">
            <w:pPr>
              <w:pStyle w:val="1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0046BF45">
            <w:pPr>
              <w:pStyle w:val="18"/>
              <w:widowControl/>
              <w:spacing w:line="400" w:lineRule="exact"/>
              <w:jc w:val="center"/>
              <w:rPr>
                <w:rFonts w:hint="eastAsia" w:ascii="仿宋_GB2312" w:hAnsi="宋体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z w:val="28"/>
                <w:lang w:eastAsia="zh-CN"/>
              </w:rPr>
              <w:t>应聘岗位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15A65B62">
            <w:pPr>
              <w:pStyle w:val="1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7C4BC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exact"/>
          <w:jc w:val="center"/>
        </w:trPr>
        <w:tc>
          <w:tcPr>
            <w:tcW w:w="1415" w:type="dxa"/>
            <w:gridSpan w:val="2"/>
            <w:noWrap w:val="0"/>
            <w:vAlign w:val="center"/>
          </w:tcPr>
          <w:p w14:paraId="659B2411">
            <w:pPr>
              <w:pStyle w:val="18"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0"/>
              </w:rPr>
              <w:t>联系电话</w:t>
            </w:r>
          </w:p>
        </w:tc>
        <w:tc>
          <w:tcPr>
            <w:tcW w:w="3050" w:type="dxa"/>
            <w:gridSpan w:val="4"/>
            <w:noWrap w:val="0"/>
            <w:vAlign w:val="center"/>
          </w:tcPr>
          <w:p w14:paraId="068C224A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649" w:type="dxa"/>
            <w:gridSpan w:val="2"/>
            <w:noWrap w:val="0"/>
            <w:vAlign w:val="center"/>
          </w:tcPr>
          <w:p w14:paraId="723078EA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紧急联系人</w:t>
            </w:r>
          </w:p>
          <w:p w14:paraId="65C732C8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及联系方式</w:t>
            </w:r>
          </w:p>
        </w:tc>
        <w:tc>
          <w:tcPr>
            <w:tcW w:w="3602" w:type="dxa"/>
            <w:gridSpan w:val="4"/>
            <w:noWrap w:val="0"/>
            <w:vAlign w:val="center"/>
          </w:tcPr>
          <w:p w14:paraId="7427405C">
            <w:pPr>
              <w:pStyle w:val="1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46C1A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  <w:jc w:val="center"/>
        </w:trPr>
        <w:tc>
          <w:tcPr>
            <w:tcW w:w="2154" w:type="dxa"/>
            <w:gridSpan w:val="3"/>
            <w:noWrap w:val="0"/>
            <w:vAlign w:val="center"/>
          </w:tcPr>
          <w:p w14:paraId="15258409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专业技术资格</w:t>
            </w:r>
          </w:p>
          <w:p w14:paraId="7C9BA0E9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或获取证书</w:t>
            </w:r>
          </w:p>
        </w:tc>
        <w:tc>
          <w:tcPr>
            <w:tcW w:w="3960" w:type="dxa"/>
            <w:gridSpan w:val="5"/>
            <w:noWrap w:val="0"/>
            <w:vAlign w:val="center"/>
          </w:tcPr>
          <w:p w14:paraId="42BCF83F">
            <w:pPr>
              <w:pStyle w:val="18"/>
              <w:widowControl/>
              <w:spacing w:line="40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21" w:type="dxa"/>
            <w:gridSpan w:val="2"/>
            <w:noWrap w:val="0"/>
            <w:vAlign w:val="center"/>
          </w:tcPr>
          <w:p w14:paraId="1ED35BCF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取得</w:t>
            </w:r>
          </w:p>
          <w:p w14:paraId="02AF779E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时间</w:t>
            </w:r>
          </w:p>
        </w:tc>
        <w:tc>
          <w:tcPr>
            <w:tcW w:w="2481" w:type="dxa"/>
            <w:gridSpan w:val="2"/>
            <w:noWrap w:val="0"/>
            <w:vAlign w:val="center"/>
          </w:tcPr>
          <w:p w14:paraId="4A50F21A">
            <w:pPr>
              <w:pStyle w:val="1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10874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exact"/>
          <w:jc w:val="center"/>
        </w:trPr>
        <w:tc>
          <w:tcPr>
            <w:tcW w:w="2154" w:type="dxa"/>
            <w:gridSpan w:val="3"/>
            <w:noWrap w:val="0"/>
            <w:vAlign w:val="center"/>
          </w:tcPr>
          <w:p w14:paraId="6D8ED8DD">
            <w:pPr>
              <w:pStyle w:val="18"/>
              <w:widowControl/>
              <w:spacing w:line="40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eastAsia="zh-CN"/>
              </w:rPr>
              <w:t>特长、爱好</w:t>
            </w:r>
          </w:p>
        </w:tc>
        <w:tc>
          <w:tcPr>
            <w:tcW w:w="7562" w:type="dxa"/>
            <w:gridSpan w:val="9"/>
            <w:noWrap w:val="0"/>
            <w:vAlign w:val="center"/>
          </w:tcPr>
          <w:p w14:paraId="79ADD4B7">
            <w:pPr>
              <w:pStyle w:val="18"/>
              <w:widowControl/>
              <w:spacing w:line="24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3EC1E5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5" w:hRule="atLeast"/>
          <w:jc w:val="center"/>
        </w:trPr>
        <w:tc>
          <w:tcPr>
            <w:tcW w:w="1219" w:type="dxa"/>
            <w:noWrap w:val="0"/>
            <w:vAlign w:val="center"/>
          </w:tcPr>
          <w:p w14:paraId="25A067D2">
            <w:pPr>
              <w:pStyle w:val="1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个</w:t>
            </w:r>
          </w:p>
          <w:p w14:paraId="30A4DAED">
            <w:pPr>
              <w:pStyle w:val="1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人</w:t>
            </w:r>
          </w:p>
          <w:p w14:paraId="0DE86259">
            <w:pPr>
              <w:pStyle w:val="18"/>
              <w:jc w:val="center"/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简</w:t>
            </w:r>
          </w:p>
          <w:p w14:paraId="019490DC">
            <w:pPr>
              <w:pStyle w:val="18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0"/>
              </w:rPr>
            </w:pPr>
            <w:r>
              <w:rPr>
                <w:rFonts w:hint="eastAsia" w:ascii="仿宋_GB2312" w:hAnsi="宋体-PUA" w:eastAsia="仿宋_GB2312"/>
                <w:bCs/>
                <w:color w:val="000000"/>
                <w:sz w:val="28"/>
                <w:szCs w:val="30"/>
              </w:rPr>
              <w:t>历</w:t>
            </w:r>
          </w:p>
        </w:tc>
        <w:tc>
          <w:tcPr>
            <w:tcW w:w="8497" w:type="dxa"/>
            <w:gridSpan w:val="11"/>
            <w:noWrap w:val="0"/>
            <w:vAlign w:val="top"/>
          </w:tcPr>
          <w:p w14:paraId="234C92C3">
            <w:pPr>
              <w:pStyle w:val="1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4947BB98">
            <w:pPr>
              <w:pStyle w:val="1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23B63D01">
            <w:pPr>
              <w:pStyle w:val="18"/>
              <w:widowControl/>
              <w:spacing w:line="380" w:lineRule="exact"/>
              <w:jc w:val="lef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</w:tbl>
    <w:p w14:paraId="6B148221">
      <w:pPr>
        <w:pStyle w:val="18"/>
        <w:rPr>
          <w:rFonts w:hint="eastAsia"/>
          <w:b/>
          <w:bCs/>
          <w:color w:val="000000"/>
        </w:rPr>
      </w:pPr>
    </w:p>
    <w:tbl>
      <w:tblPr>
        <w:tblStyle w:val="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804"/>
        <w:gridCol w:w="394"/>
        <w:gridCol w:w="992"/>
        <w:gridCol w:w="1134"/>
        <w:gridCol w:w="1134"/>
        <w:gridCol w:w="3724"/>
      </w:tblGrid>
      <w:tr w14:paraId="2D0325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7" w:hRule="atLeast"/>
          <w:jc w:val="center"/>
        </w:trPr>
        <w:tc>
          <w:tcPr>
            <w:tcW w:w="1379" w:type="dxa"/>
            <w:tcBorders>
              <w:top w:val="single" w:color="auto" w:sz="12" w:space="0"/>
              <w:bottom w:val="single" w:color="auto" w:sz="6" w:space="0"/>
            </w:tcBorders>
            <w:noWrap w:val="0"/>
            <w:vAlign w:val="center"/>
          </w:tcPr>
          <w:p w14:paraId="22B91F90"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奖</w:t>
            </w:r>
          </w:p>
          <w:p w14:paraId="17A10DB0"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惩</w:t>
            </w:r>
          </w:p>
          <w:p w14:paraId="7786CBBD"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情</w:t>
            </w:r>
          </w:p>
          <w:p w14:paraId="244A094C">
            <w:pPr>
              <w:pStyle w:val="18"/>
              <w:widowControl/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8"/>
              </w:rPr>
            </w:pPr>
            <w:r>
              <w:rPr>
                <w:rFonts w:hint="eastAsia" w:ascii="仿宋_GB2312" w:eastAsia="仿宋_GB2312"/>
                <w:color w:val="000000"/>
                <w:sz w:val="28"/>
              </w:rPr>
              <w:t>况</w:t>
            </w:r>
          </w:p>
        </w:tc>
        <w:tc>
          <w:tcPr>
            <w:tcW w:w="8182" w:type="dxa"/>
            <w:gridSpan w:val="6"/>
            <w:tcBorders>
              <w:top w:val="single" w:color="auto" w:sz="12" w:space="0"/>
              <w:bottom w:val="single" w:color="auto" w:sz="6" w:space="0"/>
            </w:tcBorders>
            <w:noWrap w:val="0"/>
            <w:vAlign w:val="top"/>
          </w:tcPr>
          <w:p w14:paraId="24564DF0">
            <w:pPr>
              <w:pStyle w:val="18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  <w:tr w14:paraId="5AE285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79" w:type="dxa"/>
            <w:vMerge w:val="restart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609298">
            <w:pPr>
              <w:pStyle w:val="18"/>
              <w:spacing w:line="380" w:lineRule="exact"/>
              <w:jc w:val="center"/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28"/>
                <w:szCs w:val="32"/>
              </w:rPr>
              <w:t>家庭成员及主要社会关系</w:t>
            </w: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3E99C680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姓名</w:t>
            </w: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20676C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称谓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56BA2A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出生</w:t>
            </w:r>
          </w:p>
          <w:p w14:paraId="523ED41E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Cs w:val="21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年月</w:t>
            </w: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2AFD76F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政治</w:t>
            </w:r>
          </w:p>
          <w:p w14:paraId="371C02B2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面貌</w:t>
            </w: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88CE775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现单位及职务</w:t>
            </w:r>
          </w:p>
        </w:tc>
      </w:tr>
      <w:tr w14:paraId="4BF6B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C19F1F3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F5979CC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728ECA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B29C07C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36A0698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18CFF0D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46FDC9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72840BA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F0F709B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401BF01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8FF407E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FD069C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647DDB9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513F5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0B42543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F56C50B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50D3613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FE4363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1DB1478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617C0161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5D4768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4303E6D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6CEB73F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4A82FA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C377303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9719B74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106D15E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30499F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79" w:type="dxa"/>
            <w:vMerge w:val="continue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27C2177E">
            <w:pPr>
              <w:pStyle w:val="18"/>
              <w:spacing w:line="2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98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2673D49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992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51F14213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EB02505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113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1657C0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  <w:tc>
          <w:tcPr>
            <w:tcW w:w="3724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7DD7B8CF">
            <w:pPr>
              <w:pStyle w:val="18"/>
              <w:widowControl/>
              <w:spacing w:line="34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</w:tc>
      </w:tr>
      <w:tr w14:paraId="73778B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4" w:hRule="atLeast"/>
          <w:jc w:val="center"/>
        </w:trPr>
        <w:tc>
          <w:tcPr>
            <w:tcW w:w="9561" w:type="dxa"/>
            <w:gridSpan w:val="7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1ACB3F60">
            <w:pPr>
              <w:pStyle w:val="18"/>
              <w:spacing w:line="380" w:lineRule="exact"/>
              <w:ind w:firstLine="560" w:firstLineChars="200"/>
              <w:rPr>
                <w:rFonts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本人声明：上述填写内容真实完整。如有不实，取消应聘资格且本人愿承担一切法律责任。</w:t>
            </w:r>
          </w:p>
          <w:p w14:paraId="7FFC6BCE">
            <w:pPr>
              <w:pStyle w:val="1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</w:t>
            </w:r>
          </w:p>
          <w:p w14:paraId="034635CA">
            <w:pPr>
              <w:pStyle w:val="1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     （签字）</w:t>
            </w:r>
          </w:p>
          <w:p w14:paraId="3CCBA496">
            <w:pPr>
              <w:pStyle w:val="18"/>
              <w:spacing w:line="380" w:lineRule="exact"/>
              <w:jc w:val="center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 xml:space="preserve">                                                  年</w:t>
            </w:r>
            <w:r>
              <w:rPr>
                <w:rFonts w:eastAsia="仿宋_GB2312"/>
                <w:bCs/>
                <w:color w:val="000000"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月</w:t>
            </w:r>
            <w:r>
              <w:rPr>
                <w:rFonts w:eastAsia="仿宋_GB2312"/>
                <w:bCs/>
                <w:color w:val="000000"/>
                <w:sz w:val="28"/>
                <w:szCs w:val="32"/>
              </w:rPr>
              <w:t xml:space="preserve">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日</w:t>
            </w:r>
          </w:p>
        </w:tc>
      </w:tr>
      <w:tr w14:paraId="21225E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  <w:jc w:val="center"/>
        </w:trPr>
        <w:tc>
          <w:tcPr>
            <w:tcW w:w="2183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494A2588">
            <w:pPr>
              <w:pStyle w:val="1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人力资源部</w:t>
            </w:r>
          </w:p>
          <w:p w14:paraId="26B111FD">
            <w:pPr>
              <w:pStyle w:val="1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审查意见</w:t>
            </w:r>
          </w:p>
        </w:tc>
        <w:tc>
          <w:tcPr>
            <w:tcW w:w="7378" w:type="dxa"/>
            <w:gridSpan w:val="5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 w14:paraId="05471690">
            <w:pPr>
              <w:pStyle w:val="18"/>
              <w:widowControl/>
              <w:spacing w:line="380" w:lineRule="exact"/>
              <w:jc w:val="righ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53AAEF51">
            <w:pPr>
              <w:pStyle w:val="18"/>
              <w:widowControl/>
              <w:spacing w:line="380" w:lineRule="exact"/>
              <w:jc w:val="right"/>
              <w:rPr>
                <w:rFonts w:hint="eastAsia" w:eastAsia="仿宋_GB2312"/>
                <w:bCs/>
                <w:color w:val="000000"/>
                <w:sz w:val="28"/>
                <w:szCs w:val="32"/>
              </w:rPr>
            </w:pPr>
          </w:p>
          <w:p w14:paraId="0436B6F6">
            <w:pPr>
              <w:pStyle w:val="18"/>
              <w:widowControl/>
              <w:spacing w:line="380" w:lineRule="exact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eastAsia="仿宋_GB2312"/>
                <w:bCs/>
                <w:color w:val="000000"/>
                <w:sz w:val="28"/>
                <w:szCs w:val="32"/>
                <w:lang w:val="en-US" w:eastAsia="zh-CN"/>
              </w:rPr>
              <w:t xml:space="preserve">                                     </w:t>
            </w:r>
            <w:r>
              <w:rPr>
                <w:rFonts w:hint="eastAsia" w:eastAsia="仿宋_GB2312"/>
                <w:bCs/>
                <w:color w:val="000000"/>
                <w:sz w:val="28"/>
                <w:szCs w:val="32"/>
              </w:rPr>
              <w:t>（签字）</w:t>
            </w:r>
          </w:p>
          <w:p w14:paraId="4474FE69">
            <w:pPr>
              <w:pStyle w:val="18"/>
              <w:widowControl/>
              <w:spacing w:line="38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年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月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/>
                <w:color w:val="000000"/>
                <w:sz w:val="28"/>
                <w:lang w:eastAsia="zh-CN"/>
              </w:rPr>
              <w:t>日</w:t>
            </w:r>
          </w:p>
        </w:tc>
      </w:tr>
      <w:tr w14:paraId="22A5B8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183" w:type="dxa"/>
            <w:gridSpan w:val="2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1546817C">
            <w:pPr>
              <w:pStyle w:val="17"/>
              <w:spacing w:line="360" w:lineRule="auto"/>
              <w:jc w:val="center"/>
              <w:rPr>
                <w:rFonts w:hint="eastAsia" w:ascii="仿宋_GB2312" w:hAnsi="仿宋_GB2312" w:eastAsia="仿宋_GB2312"/>
                <w:color w:val="000000"/>
                <w:sz w:val="28"/>
              </w:rPr>
            </w:pPr>
            <w:r>
              <w:rPr>
                <w:rFonts w:hint="eastAsia" w:ascii="仿宋_GB2312" w:hAnsi="仿宋_GB2312" w:eastAsia="仿宋_GB2312"/>
                <w:color w:val="000000"/>
                <w:sz w:val="28"/>
              </w:rPr>
              <w:t>备注</w:t>
            </w:r>
          </w:p>
        </w:tc>
        <w:tc>
          <w:tcPr>
            <w:tcW w:w="7378" w:type="dxa"/>
            <w:gridSpan w:val="5"/>
            <w:tcBorders>
              <w:top w:val="single" w:color="auto" w:sz="6" w:space="0"/>
              <w:bottom w:val="single" w:color="auto" w:sz="12" w:space="0"/>
            </w:tcBorders>
            <w:noWrap w:val="0"/>
            <w:vAlign w:val="center"/>
          </w:tcPr>
          <w:p w14:paraId="5DAF5571">
            <w:pPr>
              <w:pStyle w:val="18"/>
              <w:widowControl/>
              <w:spacing w:line="240" w:lineRule="exact"/>
              <w:jc w:val="right"/>
              <w:rPr>
                <w:rFonts w:hint="eastAsia" w:ascii="仿宋_GB2312" w:hAnsi="仿宋_GB2312" w:eastAsia="仿宋_GB2312"/>
                <w:color w:val="000000"/>
                <w:sz w:val="28"/>
              </w:rPr>
            </w:pPr>
          </w:p>
        </w:tc>
      </w:tr>
    </w:tbl>
    <w:p w14:paraId="02106678">
      <w:pPr>
        <w:tabs>
          <w:tab w:val="left" w:pos="8460"/>
        </w:tabs>
        <w:spacing w:line="480" w:lineRule="exact"/>
        <w:rPr>
          <w:rFonts w:hint="eastAsia" w:ascii="仿宋_GB2312" w:hAnsi="仿宋" w:eastAsia="仿宋_GB2312" w:cs="宋体"/>
          <w:b/>
          <w:color w:val="060606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74" w:right="1474" w:bottom="1587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宋体-PUA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63B8FD">
    <w:pPr>
      <w:pStyle w:val="4"/>
      <w:jc w:val="right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t>- 1 -</w:t>
    </w:r>
    <w:r>
      <w:rPr>
        <w:rFonts w:ascii="宋体" w:hAnsi="宋体"/>
        <w:sz w:val="24"/>
        <w:szCs w:val="24"/>
      </w:rPr>
      <w:fldChar w:fldCharType="end"/>
    </w:r>
  </w:p>
  <w:p w14:paraId="36AB7008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D12BA">
    <w:pPr>
      <w:pStyle w:val="4"/>
      <w:rPr>
        <w:rFonts w:ascii="宋体" w:hAnsi="宋体"/>
        <w:sz w:val="24"/>
        <w:szCs w:val="24"/>
      </w:rPr>
    </w:pPr>
    <w:r>
      <w:rPr>
        <w:rFonts w:ascii="宋体" w:hAnsi="宋体"/>
        <w:sz w:val="24"/>
        <w:szCs w:val="24"/>
      </w:rPr>
      <w:fldChar w:fldCharType="begin"/>
    </w:r>
    <w:r>
      <w:rPr>
        <w:rFonts w:ascii="宋体" w:hAnsi="宋体"/>
        <w:sz w:val="24"/>
        <w:szCs w:val="24"/>
      </w:rPr>
      <w:instrText xml:space="preserve"> PAGE   \* MERGEFORMAT </w:instrText>
    </w:r>
    <w:r>
      <w:rPr>
        <w:rFonts w:ascii="宋体" w:hAnsi="宋体"/>
        <w:sz w:val="24"/>
        <w:szCs w:val="24"/>
      </w:rPr>
      <w:fldChar w:fldCharType="separate"/>
    </w:r>
    <w:r>
      <w:t>- 2 -</w:t>
    </w:r>
    <w:r>
      <w:rPr>
        <w:rFonts w:ascii="宋体" w:hAnsi="宋体"/>
        <w:sz w:val="24"/>
        <w:szCs w:val="24"/>
      </w:rPr>
      <w:fldChar w:fldCharType="end"/>
    </w:r>
  </w:p>
  <w:p w14:paraId="5841F7BF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zNjBkOWI0MjkzYjA2MGNmODg4NDI5MjI5YjEzNTEifQ=="/>
  </w:docVars>
  <w:rsids>
    <w:rsidRoot w:val="00172A27"/>
    <w:rsid w:val="01336236"/>
    <w:rsid w:val="0485487B"/>
    <w:rsid w:val="080418C3"/>
    <w:rsid w:val="2693271C"/>
    <w:rsid w:val="28520940"/>
    <w:rsid w:val="2C836C50"/>
    <w:rsid w:val="2EF26C12"/>
    <w:rsid w:val="39CC12A2"/>
    <w:rsid w:val="3CA12A71"/>
    <w:rsid w:val="3F4A541C"/>
    <w:rsid w:val="412D4D10"/>
    <w:rsid w:val="4C925799"/>
    <w:rsid w:val="5C0B4C4A"/>
    <w:rsid w:val="5C0D1E93"/>
    <w:rsid w:val="62B474FD"/>
    <w:rsid w:val="769B582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Lines="0" w:beforeAutospacing="1" w:after="100" w:afterLines="0" w:afterAutospacing="1"/>
      <w:jc w:val="left"/>
    </w:pPr>
    <w:rPr>
      <w:rFonts w:ascii="Calibri" w:hAnsi="Calibri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rFonts w:hint="eastAsia" w:ascii="宋体" w:hAnsi="宋体" w:eastAsia="宋体"/>
      <w:color w:val="151515"/>
      <w:u w:val="none"/>
    </w:rPr>
  </w:style>
  <w:style w:type="character" w:customStyle="1" w:styleId="11">
    <w:name w:val="日期 Char"/>
    <w:basedOn w:val="8"/>
    <w:link w:val="2"/>
    <w:qFormat/>
    <w:uiPriority w:val="0"/>
    <w:rPr>
      <w:kern w:val="2"/>
      <w:sz w:val="21"/>
      <w:szCs w:val="24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paragraph" w:customStyle="1" w:styleId="13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4">
    <w:name w:val="正文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5">
    <w:name w:val="正文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18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9">
    <w:name w:val="p19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0">
    <w:name w:val="正文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customStyle="1" w:styleId="21">
    <w:name w:val="正文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240</Words>
  <Characters>240</Characters>
  <Lines>4</Lines>
  <Paragraphs>1</Paragraphs>
  <TotalTime>0</TotalTime>
  <ScaleCrop>false</ScaleCrop>
  <LinksUpToDate>false</LinksUpToDate>
  <CharactersWithSpaces>502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2017-04-12T08:01:00Z</dcterms:created>
  <dc:creator>User</dc:creator>
  <cp:lastModifiedBy>Lamyin</cp:lastModifiedBy>
  <cp:lastPrinted>2019-08-22T01:16:00Z</cp:lastPrinted>
  <dcterms:modified xsi:type="dcterms:W3CDTF">2025-04-02T01:16:00Z</dcterms:modified>
  <dc:title>关于人才引进程序的方案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9E861E12C4A949AE841E52BED1E08E56_13</vt:lpwstr>
  </property>
  <property fmtid="{D5CDD505-2E9C-101B-9397-08002B2CF9AE}" pid="4" name="KSOTemplateDocerSaveRecord">
    <vt:lpwstr>eyJoZGlkIjoiNjI0YzE0ZTZlNTU1YWY4NTFiNDU1MjE4MjVmNjY1YzgiLCJ1c2VySWQiOiIzNjU0MzEyMzUifQ==</vt:lpwstr>
  </property>
</Properties>
</file>