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2F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b w:val="0"/>
          <w:bCs/>
          <w:color w:val="auto"/>
          <w:sz w:val="32"/>
          <w:szCs w:val="32"/>
          <w:lang w:val="en-US" w:eastAsia="zh-CN"/>
        </w:rPr>
        <w:t>1</w:t>
      </w:r>
    </w:p>
    <w:p w14:paraId="22774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36"/>
          <w:szCs w:val="20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20"/>
          <w:lang w:val="en-US" w:eastAsia="zh-CN"/>
        </w:rPr>
        <w:t>楚雄州中医医院2025年青年就业见习人员岗位表</w:t>
      </w:r>
    </w:p>
    <w:tbl>
      <w:tblPr>
        <w:tblStyle w:val="4"/>
        <w:tblW w:w="542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720"/>
        <w:gridCol w:w="741"/>
        <w:gridCol w:w="1089"/>
        <w:gridCol w:w="915"/>
        <w:gridCol w:w="1405"/>
        <w:gridCol w:w="2253"/>
        <w:gridCol w:w="1770"/>
      </w:tblGrid>
      <w:tr w14:paraId="6550A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39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见习岗位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EB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4C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FF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75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FA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见习期限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E7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其他条件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50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15E75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  <w:jc w:val="center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9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lang w:val="en-US" w:eastAsia="zh-CN" w:bidi="ar"/>
              </w:rPr>
              <w:t>护理岗位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0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C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Style w:val="9"/>
                <w:rFonts w:hint="default" w:ascii="Times New Roman" w:hAnsi="Times New Roman" w:eastAsia="方正仿宋简体" w:cs="Times New Roman"/>
                <w:lang w:val="en-US" w:eastAsia="zh-CN" w:bidi="ar"/>
              </w:rPr>
              <w:t>周岁及以下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7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全日制普通高等院校，本科及以上学历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6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lang w:val="en-US" w:eastAsia="zh-CN" w:bidi="ar"/>
              </w:rPr>
              <w:t>护理学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D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3-12</w:t>
            </w:r>
            <w:r>
              <w:rPr>
                <w:rStyle w:val="9"/>
                <w:rFonts w:hint="default" w:ascii="Times New Roman" w:hAnsi="Times New Roman" w:eastAsia="方正仿宋简体" w:cs="Times New Roman"/>
                <w:lang w:val="en-US" w:eastAsia="zh-CN" w:bidi="ar"/>
              </w:rPr>
              <w:t>个月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0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1.离校</w:t>
            </w:r>
            <w:r>
              <w:rPr>
                <w:rStyle w:val="10"/>
                <w:rFonts w:hint="default" w:ascii="Times New Roman" w:hAnsi="Times New Roman" w:eastAsia="方正仿宋简体" w:cs="Times New Roman"/>
                <w:lang w:val="en-US" w:eastAsia="zh-CN" w:bidi="ar"/>
              </w:rPr>
              <w:t>2年内未就业高校毕业生；</w:t>
            </w:r>
            <w:r>
              <w:rPr>
                <w:rStyle w:val="10"/>
                <w:rFonts w:hint="default" w:ascii="Times New Roman" w:hAnsi="Times New Roman" w:eastAsia="方正仿宋简体" w:cs="Times New Roman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简体" w:cs="Times New Roman"/>
                <w:lang w:val="en-US" w:eastAsia="zh-CN" w:bidi="ar"/>
              </w:rPr>
              <w:t>2.需持有护士资格证。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7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《就业创业登记证》办理流程：</w:t>
            </w:r>
            <w:r>
              <w:rPr>
                <w:rStyle w:val="11"/>
                <w:rFonts w:hint="default" w:ascii="Times New Roman" w:hAnsi="Times New Roman" w:eastAsia="方正仿宋简体" w:cs="Times New Roman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方正仿宋简体" w:cs="Times New Roman"/>
                <w:lang w:val="en-US" w:eastAsia="zh-CN" w:bidi="ar"/>
              </w:rPr>
              <w:t>1.</w:t>
            </w:r>
            <w:r>
              <w:rPr>
                <w:rStyle w:val="12"/>
                <w:rFonts w:hint="default" w:ascii="Times New Roman" w:hAnsi="Times New Roman" w:eastAsia="方正仿宋简体" w:cs="Times New Roman"/>
                <w:lang w:val="en-US" w:eastAsia="zh-CN" w:bidi="ar"/>
              </w:rPr>
              <w:t>户口所在地人社局办理；</w:t>
            </w:r>
            <w:r>
              <w:rPr>
                <w:rStyle w:val="11"/>
                <w:rFonts w:hint="default" w:ascii="Times New Roman" w:hAnsi="Times New Roman" w:eastAsia="方正仿宋简体" w:cs="Times New Roman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方正仿宋简体" w:cs="Times New Roman"/>
                <w:lang w:val="en-US" w:eastAsia="zh-CN" w:bidi="ar"/>
              </w:rPr>
              <w:t>2.</w:t>
            </w:r>
            <w:r>
              <w:rPr>
                <w:rStyle w:val="12"/>
                <w:rFonts w:hint="default" w:ascii="Times New Roman" w:hAnsi="Times New Roman" w:eastAsia="方正仿宋简体" w:cs="Times New Roman"/>
                <w:lang w:val="en-US" w:eastAsia="zh-CN" w:bidi="ar"/>
              </w:rPr>
              <w:t>微信小程序</w:t>
            </w:r>
            <w:r>
              <w:rPr>
                <w:rStyle w:val="11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12"/>
                <w:rFonts w:hint="default" w:ascii="Times New Roman" w:hAnsi="Times New Roman" w:eastAsia="方正仿宋简体" w:cs="Times New Roman"/>
                <w:lang w:val="en-US" w:eastAsia="zh-CN" w:bidi="ar"/>
              </w:rPr>
              <w:t>就业彩云南</w:t>
            </w:r>
            <w:r>
              <w:rPr>
                <w:rStyle w:val="11"/>
                <w:rFonts w:hint="default" w:ascii="Times New Roman" w:hAnsi="Times New Roman" w:eastAsia="方正仿宋简体" w:cs="Times New Roman"/>
                <w:lang w:val="en-US" w:eastAsia="zh-CN" w:bidi="ar"/>
              </w:rPr>
              <w:t>”—</w:t>
            </w:r>
            <w:r>
              <w:rPr>
                <w:rStyle w:val="12"/>
                <w:rFonts w:hint="default" w:ascii="Times New Roman" w:hAnsi="Times New Roman" w:eastAsia="方正仿宋简体" w:cs="Times New Roman"/>
                <w:lang w:val="en-US" w:eastAsia="zh-CN" w:bidi="ar"/>
              </w:rPr>
              <w:t>就业创业证。</w:t>
            </w:r>
          </w:p>
        </w:tc>
      </w:tr>
    </w:tbl>
    <w:p w14:paraId="344783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35AFD5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39F415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3FB4C0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3F5F2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F8307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731DF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6BC264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B838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3F1684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B3C065E-A1B6-43DB-A5AC-9EFA92330AE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DC20DA0-FBA3-4D59-8F6F-A6F5FED89E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0335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0E0408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0E0408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A52CC"/>
    <w:rsid w:val="09565443"/>
    <w:rsid w:val="0E0E16E7"/>
    <w:rsid w:val="0F135152"/>
    <w:rsid w:val="216F5AA1"/>
    <w:rsid w:val="283E1316"/>
    <w:rsid w:val="31C75EFF"/>
    <w:rsid w:val="32AA5756"/>
    <w:rsid w:val="3598340C"/>
    <w:rsid w:val="40D529D3"/>
    <w:rsid w:val="447119F7"/>
    <w:rsid w:val="44E1092B"/>
    <w:rsid w:val="5BAC35E9"/>
    <w:rsid w:val="65530617"/>
    <w:rsid w:val="67B9055E"/>
    <w:rsid w:val="6B3955DC"/>
    <w:rsid w:val="6BD149A6"/>
    <w:rsid w:val="700C3B22"/>
    <w:rsid w:val="784D3606"/>
    <w:rsid w:val="788A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81"/>
    <w:basedOn w:val="5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8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61"/>
    <w:basedOn w:val="5"/>
    <w:qFormat/>
    <w:uiPriority w:val="0"/>
    <w:rPr>
      <w:rFonts w:ascii="方正仿宋简体" w:hAnsi="方正仿宋简体" w:eastAsia="方正仿宋简体" w:cs="方正仿宋简体"/>
      <w:color w:val="000000"/>
      <w:sz w:val="21"/>
      <w:szCs w:val="21"/>
      <w:u w:val="none"/>
    </w:rPr>
  </w:style>
  <w:style w:type="character" w:customStyle="1" w:styleId="10">
    <w:name w:val="font101"/>
    <w:basedOn w:val="5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11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7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314</Characters>
  <Lines>0</Lines>
  <Paragraphs>0</Paragraphs>
  <TotalTime>28</TotalTime>
  <ScaleCrop>false</ScaleCrop>
  <LinksUpToDate>false</LinksUpToDate>
  <CharactersWithSpaces>381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2021-03-20T08:40:00Z</dcterms:created>
  <dc:creator>DELL</dc:creator>
  <cp:lastModifiedBy>失格</cp:lastModifiedBy>
  <cp:lastPrinted>2025-10-23T03:17:00Z</cp:lastPrinted>
  <dcterms:modified xsi:type="dcterms:W3CDTF">2025-10-23T08:25:21Z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eyJoZGlkIjoiYTgxNTkwZDRiYjg1Njc4NDBkNWNmMzU5MGY4MThhNDYiLCJ1c2VySWQiOiI0MTE2Njk0MjIifQ==</vt:lpwstr>
  </property>
  <property fmtid="{D5CDD505-2E9C-101B-9397-08002B2CF9AE}" pid="4" name="ICV">
    <vt:lpwstr>2B48A54A4F754B8CA91C225BD45A7DE8_12</vt:lpwstr>
  </property>
</Properties>
</file>